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V</w:t>
      </w:r>
      <w:r>
        <w:rPr>
          <w:smallCaps/>
          <w:w w:val="125"/>
        </w:rPr>
        <w:t>ocabulary</w:t>
      </w:r>
    </w:p>
    <w:p>
      <w:pPr>
        <w:pStyle w:val="BodyText"/>
        <w:spacing w:before="4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jc w:val="left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jc w:val="left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8"/>
        <w:rPr>
          <w:rFonts w:ascii="Georgia"/>
          <w:b w:val="0"/>
          <w:sz w:val="19"/>
        </w:rPr>
      </w:pPr>
    </w:p>
    <w:p>
      <w:pPr>
        <w:pStyle w:val="BodyText"/>
        <w:ind w:left="100"/>
      </w:pPr>
      <w:r>
        <w:rPr/>
        <w:pict>
          <v:group style="position:absolute;margin-left:42.412998pt;margin-top:-66.042229pt;width:32.75pt;height:24.25pt;mso-position-horizontal-relative:page;mso-position-vertical-relative:paragraph;z-index:-15816192" coordorigin="848,-1321" coordsize="655,485">
            <v:shape style="position:absolute;left:848;top:-1321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54234pt;width:33.5pt;height:23.25pt;mso-position-horizontal-relative:page;mso-position-vertical-relative:paragraph;z-index:-15815680" coordorigin="1705,-1345" coordsize="670,465">
            <v:shape style="position:absolute;left:1705;top:-1346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80323pt;width:30.15pt;height:20.8pt;mso-position-horizontal-relative:page;mso-position-vertical-relative:paragraph;z-index:-15815168" coordorigin="2636,-1316" coordsize="603,416">
            <v:shape style="position:absolute;left:2636;top:-1317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6123pt;width:38.7pt;height:22.05pt;mso-position-horizontal-relative:page;mso-position-vertical-relative:paragraph;z-index:-15814656" coordorigin="3411,-1335" coordsize="774,441">
            <v:shape style="position:absolute;left:3411;top:-1336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61229pt;width:37.65pt;height:21.3pt;mso-position-horizontal-relative:page;mso-position-vertical-relative:paragraph;z-index:-15814144" coordorigin="4293,-1317" coordsize="753,426">
            <v:shape style="position:absolute;left:4293;top:-1318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-3"/>
        </w:rPr>
        <w:t> </w:t>
      </w:r>
      <w:r>
        <w:rPr/>
        <w:t>Choose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option.</w:t>
      </w:r>
    </w:p>
    <w:p>
      <w:pPr>
        <w:spacing w:line="240" w:lineRule="auto" w:before="8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476250</wp:posOffset>
            </wp:positionH>
            <wp:positionV relativeFrom="paragraph">
              <wp:posOffset>185230</wp:posOffset>
            </wp:positionV>
            <wp:extent cx="1372310" cy="1330452"/>
            <wp:effectExtent l="0" t="0" r="0" b="0"/>
            <wp:wrapTopAndBottom/>
            <wp:docPr id="5" name="image11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10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2948839</wp:posOffset>
            </wp:positionH>
            <wp:positionV relativeFrom="paragraph">
              <wp:posOffset>192850</wp:posOffset>
            </wp:positionV>
            <wp:extent cx="1198590" cy="1328356"/>
            <wp:effectExtent l="0" t="0" r="0" b="0"/>
            <wp:wrapTopAndBottom/>
            <wp:docPr id="7" name="image12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590" cy="132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5351017</wp:posOffset>
            </wp:positionH>
            <wp:positionV relativeFrom="paragraph">
              <wp:posOffset>243326</wp:posOffset>
            </wp:positionV>
            <wp:extent cx="1213893" cy="1278254"/>
            <wp:effectExtent l="0" t="0" r="0" b="0"/>
            <wp:wrapTopAndBottom/>
            <wp:docPr id="9" name="image13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93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9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3783"/>
        <w:gridCol w:w="2431"/>
      </w:tblGrid>
      <w:tr>
        <w:trPr>
          <w:trHeight w:val="334" w:hRule="atLeast"/>
        </w:trPr>
        <w:tc>
          <w:tcPr>
            <w:tcW w:w="2669" w:type="dxa"/>
          </w:tcPr>
          <w:p>
            <w:pPr>
              <w:pStyle w:val="TableParagraph"/>
              <w:spacing w:line="224" w:lineRule="exact"/>
              <w:ind w:left="31" w:right="1313"/>
              <w:rPr>
                <w:sz w:val="22"/>
              </w:rPr>
            </w:pPr>
            <w:r>
              <w:rPr>
                <w:sz w:val="22"/>
              </w:rPr>
              <w:t>Father</w:t>
            </w:r>
          </w:p>
        </w:tc>
        <w:tc>
          <w:tcPr>
            <w:tcW w:w="3783" w:type="dxa"/>
          </w:tcPr>
          <w:p>
            <w:pPr>
              <w:pStyle w:val="TableParagraph"/>
              <w:spacing w:line="224" w:lineRule="exact"/>
              <w:ind w:left="1377" w:right="1265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  <w:tc>
          <w:tcPr>
            <w:tcW w:w="2431" w:type="dxa"/>
          </w:tcPr>
          <w:p>
            <w:pPr>
              <w:pStyle w:val="TableParagraph"/>
              <w:spacing w:line="224" w:lineRule="exact"/>
              <w:ind w:left="1600"/>
              <w:jc w:val="left"/>
              <w:rPr>
                <w:sz w:val="22"/>
              </w:rPr>
            </w:pPr>
            <w:r>
              <w:rPr>
                <w:sz w:val="22"/>
              </w:rPr>
              <w:t>Sister</w:t>
            </w:r>
          </w:p>
        </w:tc>
      </w:tr>
      <w:tr>
        <w:trPr>
          <w:trHeight w:val="450" w:hRule="atLeast"/>
        </w:trPr>
        <w:tc>
          <w:tcPr>
            <w:tcW w:w="2669" w:type="dxa"/>
          </w:tcPr>
          <w:p>
            <w:pPr>
              <w:pStyle w:val="TableParagraph"/>
              <w:spacing w:before="69"/>
              <w:ind w:left="31" w:right="1377"/>
              <w:rPr>
                <w:sz w:val="22"/>
              </w:rPr>
            </w:pPr>
            <w:r>
              <w:rPr>
                <w:sz w:val="22"/>
              </w:rPr>
              <w:t>Grandmother</w:t>
            </w:r>
          </w:p>
        </w:tc>
        <w:tc>
          <w:tcPr>
            <w:tcW w:w="3783" w:type="dxa"/>
          </w:tcPr>
          <w:p>
            <w:pPr>
              <w:pStyle w:val="TableParagraph"/>
              <w:spacing w:before="69"/>
              <w:ind w:left="1350" w:right="1265"/>
              <w:rPr>
                <w:sz w:val="22"/>
              </w:rPr>
            </w:pPr>
            <w:r>
              <w:rPr>
                <w:sz w:val="22"/>
              </w:rPr>
              <w:t>Brother</w:t>
            </w:r>
          </w:p>
        </w:tc>
        <w:tc>
          <w:tcPr>
            <w:tcW w:w="2431" w:type="dxa"/>
          </w:tcPr>
          <w:p>
            <w:pPr>
              <w:pStyle w:val="TableParagraph"/>
              <w:spacing w:before="69"/>
              <w:ind w:left="1284"/>
              <w:jc w:val="left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</w:tr>
      <w:tr>
        <w:trPr>
          <w:trHeight w:val="336" w:hRule="atLeast"/>
        </w:trPr>
        <w:tc>
          <w:tcPr>
            <w:tcW w:w="2669" w:type="dxa"/>
          </w:tcPr>
          <w:p>
            <w:pPr>
              <w:pStyle w:val="TableParagraph"/>
              <w:spacing w:line="244" w:lineRule="exact" w:before="71"/>
              <w:ind w:left="11" w:right="1377"/>
              <w:rPr>
                <w:sz w:val="22"/>
              </w:rPr>
            </w:pPr>
            <w:r>
              <w:rPr>
                <w:sz w:val="22"/>
              </w:rPr>
              <w:t>Sister</w:t>
            </w:r>
          </w:p>
        </w:tc>
        <w:tc>
          <w:tcPr>
            <w:tcW w:w="3783" w:type="dxa"/>
          </w:tcPr>
          <w:p>
            <w:pPr>
              <w:pStyle w:val="TableParagraph"/>
              <w:spacing w:line="244" w:lineRule="exact" w:before="71"/>
              <w:ind w:left="1290" w:right="1265"/>
              <w:rPr>
                <w:sz w:val="22"/>
              </w:rPr>
            </w:pPr>
            <w:r>
              <w:rPr>
                <w:sz w:val="22"/>
              </w:rPr>
              <w:t>Father</w:t>
            </w:r>
          </w:p>
        </w:tc>
        <w:tc>
          <w:tcPr>
            <w:tcW w:w="2431" w:type="dxa"/>
          </w:tcPr>
          <w:p>
            <w:pPr>
              <w:pStyle w:val="TableParagraph"/>
              <w:spacing w:line="244" w:lineRule="exact" w:before="71"/>
              <w:ind w:left="1596"/>
              <w:jc w:val="left"/>
              <w:rPr>
                <w:sz w:val="22"/>
              </w:rPr>
            </w:pPr>
            <w:r>
              <w:rPr>
                <w:sz w:val="22"/>
              </w:rPr>
              <w:t>Mother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476250</wp:posOffset>
            </wp:positionH>
            <wp:positionV relativeFrom="paragraph">
              <wp:posOffset>249211</wp:posOffset>
            </wp:positionV>
            <wp:extent cx="1040664" cy="1381506"/>
            <wp:effectExtent l="0" t="0" r="0" b="0"/>
            <wp:wrapTopAndBottom/>
            <wp:docPr id="11" name="image14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64" cy="138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3002380</wp:posOffset>
            </wp:positionH>
            <wp:positionV relativeFrom="paragraph">
              <wp:posOffset>323633</wp:posOffset>
            </wp:positionV>
            <wp:extent cx="1347249" cy="1306639"/>
            <wp:effectExtent l="0" t="0" r="0" b="0"/>
            <wp:wrapTopAndBottom/>
            <wp:docPr id="13" name="image15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1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5682978</wp:posOffset>
            </wp:positionH>
            <wp:positionV relativeFrom="paragraph">
              <wp:posOffset>331507</wp:posOffset>
            </wp:positionV>
            <wp:extent cx="1111105" cy="1284732"/>
            <wp:effectExtent l="0" t="0" r="0" b="0"/>
            <wp:wrapTopAndBottom/>
            <wp:docPr id="15" name="image16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05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6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3875"/>
        <w:gridCol w:w="2489"/>
      </w:tblGrid>
      <w:tr>
        <w:trPr>
          <w:trHeight w:val="334" w:hRule="atLeast"/>
        </w:trPr>
        <w:tc>
          <w:tcPr>
            <w:tcW w:w="2707" w:type="dxa"/>
          </w:tcPr>
          <w:p>
            <w:pPr>
              <w:pStyle w:val="TableParagraph"/>
              <w:spacing w:line="224" w:lineRule="exact"/>
              <w:ind w:left="23" w:right="1415"/>
              <w:rPr>
                <w:sz w:val="22"/>
              </w:rPr>
            </w:pPr>
            <w:r>
              <w:rPr>
                <w:sz w:val="22"/>
              </w:rPr>
              <w:t>Uncle</w:t>
            </w:r>
          </w:p>
        </w:tc>
        <w:tc>
          <w:tcPr>
            <w:tcW w:w="3875" w:type="dxa"/>
          </w:tcPr>
          <w:p>
            <w:pPr>
              <w:pStyle w:val="TableParagraph"/>
              <w:spacing w:line="224" w:lineRule="exact"/>
              <w:ind w:left="1415" w:right="1319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  <w:tc>
          <w:tcPr>
            <w:tcW w:w="2489" w:type="dxa"/>
          </w:tcPr>
          <w:p>
            <w:pPr>
              <w:pStyle w:val="TableParagraph"/>
              <w:spacing w:line="224" w:lineRule="exact"/>
              <w:ind w:left="1318" w:right="18"/>
              <w:rPr>
                <w:sz w:val="22"/>
              </w:rPr>
            </w:pPr>
            <w:r>
              <w:rPr>
                <w:sz w:val="22"/>
              </w:rPr>
              <w:t>Brother</w:t>
            </w:r>
          </w:p>
        </w:tc>
      </w:tr>
      <w:tr>
        <w:trPr>
          <w:trHeight w:val="448" w:hRule="atLeast"/>
        </w:trPr>
        <w:tc>
          <w:tcPr>
            <w:tcW w:w="2707" w:type="dxa"/>
          </w:tcPr>
          <w:p>
            <w:pPr>
              <w:pStyle w:val="TableParagraph"/>
              <w:spacing w:before="70"/>
              <w:ind w:left="31" w:right="1415"/>
              <w:rPr>
                <w:sz w:val="22"/>
              </w:rPr>
            </w:pPr>
            <w:r>
              <w:rPr>
                <w:sz w:val="22"/>
              </w:rPr>
              <w:t>Grandmother</w:t>
            </w:r>
          </w:p>
        </w:tc>
        <w:tc>
          <w:tcPr>
            <w:tcW w:w="3875" w:type="dxa"/>
          </w:tcPr>
          <w:p>
            <w:pPr>
              <w:pStyle w:val="TableParagraph"/>
              <w:spacing w:before="70"/>
              <w:ind w:left="1415" w:right="1110"/>
              <w:rPr>
                <w:sz w:val="22"/>
              </w:rPr>
            </w:pPr>
            <w:r>
              <w:rPr>
                <w:sz w:val="22"/>
              </w:rPr>
              <w:t>Mother</w:t>
            </w:r>
          </w:p>
        </w:tc>
        <w:tc>
          <w:tcPr>
            <w:tcW w:w="2489" w:type="dxa"/>
          </w:tcPr>
          <w:p>
            <w:pPr>
              <w:pStyle w:val="TableParagraph"/>
              <w:spacing w:before="70"/>
              <w:ind w:left="1318" w:right="31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</w:tr>
      <w:tr>
        <w:trPr>
          <w:trHeight w:val="333" w:hRule="atLeast"/>
        </w:trPr>
        <w:tc>
          <w:tcPr>
            <w:tcW w:w="2707" w:type="dxa"/>
          </w:tcPr>
          <w:p>
            <w:pPr>
              <w:pStyle w:val="TableParagraph"/>
              <w:spacing w:line="244" w:lineRule="exact" w:before="69"/>
              <w:ind w:left="31" w:right="1347"/>
              <w:rPr>
                <w:sz w:val="22"/>
              </w:rPr>
            </w:pPr>
            <w:r>
              <w:rPr>
                <w:sz w:val="22"/>
              </w:rPr>
              <w:t>Brother</w:t>
            </w:r>
          </w:p>
        </w:tc>
        <w:tc>
          <w:tcPr>
            <w:tcW w:w="3875" w:type="dxa"/>
          </w:tcPr>
          <w:p>
            <w:pPr>
              <w:pStyle w:val="TableParagraph"/>
              <w:spacing w:line="244" w:lineRule="exact" w:before="69"/>
              <w:ind w:left="1415" w:right="1160"/>
              <w:rPr>
                <w:sz w:val="22"/>
              </w:rPr>
            </w:pPr>
            <w:r>
              <w:rPr>
                <w:sz w:val="22"/>
              </w:rPr>
              <w:t>Cousin</w:t>
            </w:r>
          </w:p>
        </w:tc>
        <w:tc>
          <w:tcPr>
            <w:tcW w:w="2489" w:type="dxa"/>
          </w:tcPr>
          <w:p>
            <w:pPr>
              <w:pStyle w:val="TableParagraph"/>
              <w:spacing w:line="244" w:lineRule="exact" w:before="69"/>
              <w:ind w:left="1318" w:right="24"/>
              <w:rPr>
                <w:sz w:val="22"/>
              </w:rPr>
            </w:pPr>
            <w:r>
              <w:rPr>
                <w:sz w:val="22"/>
              </w:rPr>
              <w:t>Aunt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1049655</wp:posOffset>
            </wp:positionH>
            <wp:positionV relativeFrom="paragraph">
              <wp:posOffset>199677</wp:posOffset>
            </wp:positionV>
            <wp:extent cx="5509702" cy="45434"/>
            <wp:effectExtent l="0" t="0" r="0" b="0"/>
            <wp:wrapTopAndBottom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108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0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2021-12-07T14:25:51Z</dcterms:created>
  <dcterms:modified xsi:type="dcterms:W3CDTF">2021-12-07T14:25:51Z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